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eastAsia="Calibri"/>
          <w:b/>
          <w:noProof/>
          <w:sz w:val="28"/>
          <w:szCs w:val="28"/>
          <w:lang w:bidi="ar-SA"/>
        </w:rPr>
        <w:drawing>
          <wp:inline distT="0" distB="0" distL="0" distR="0" wp14:anchorId="41C3BC3F" wp14:editId="0D19A710">
            <wp:extent cx="643890" cy="8191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Совет депутатов муниципального образования сельское поселение «Иволгинское»</w: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Иволгинского района Республики Бурятия</w: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8E40" wp14:editId="356C152D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qWIg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" strokeweight="3.5pt">
                <v:stroke linestyle="thickThin"/>
              </v:line>
            </w:pict>
          </mc:Fallback>
        </mc:AlternateConten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230B9C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9C" w:rsidRPr="0020553F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0553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2CC7">
        <w:rPr>
          <w:rFonts w:ascii="Times New Roman" w:hAnsi="Times New Roman" w:cs="Times New Roman"/>
          <w:b/>
          <w:sz w:val="28"/>
          <w:szCs w:val="28"/>
        </w:rPr>
        <w:t>28</w:t>
      </w:r>
      <w:r w:rsidRPr="002055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CC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</w:t>
      </w:r>
      <w:r w:rsidR="00BB30E2">
        <w:rPr>
          <w:rFonts w:ascii="Times New Roman" w:hAnsi="Times New Roman" w:cs="Times New Roman"/>
          <w:b/>
          <w:sz w:val="28"/>
          <w:szCs w:val="28"/>
        </w:rPr>
        <w:t>125</w:t>
      </w:r>
    </w:p>
    <w:p w:rsidR="00230B9C" w:rsidRPr="0020553F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0B9C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ED4CB7" w:rsidRDefault="00ED4CB7" w:rsidP="00ED4CB7">
      <w:pPr>
        <w:jc w:val="center"/>
        <w:rPr>
          <w:szCs w:val="28"/>
        </w:rPr>
      </w:pPr>
    </w:p>
    <w:p w:rsidR="00230B9C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 xml:space="preserve">Об определении схемы многомандатных избирательных округов </w:t>
      </w:r>
    </w:p>
    <w:p w:rsidR="00230B9C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 xml:space="preserve">для проведения выборов депутатов Совета депутатов </w:t>
      </w:r>
    </w:p>
    <w:p w:rsidR="00712995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>муниципального образования сельское поселение «</w:t>
      </w:r>
      <w:r w:rsidR="005D4962" w:rsidRPr="00230B9C">
        <w:rPr>
          <w:b/>
          <w:bCs/>
        </w:rPr>
        <w:t>Иволгинское</w:t>
      </w:r>
      <w:r w:rsidRPr="00230B9C">
        <w:rPr>
          <w:b/>
          <w:bCs/>
        </w:rPr>
        <w:t xml:space="preserve">» </w:t>
      </w:r>
    </w:p>
    <w:p w:rsidR="00230B9C" w:rsidRPr="00230B9C" w:rsidRDefault="00230B9C" w:rsidP="00230B9C">
      <w:pPr>
        <w:pStyle w:val="1"/>
        <w:shd w:val="clear" w:color="auto" w:fill="auto"/>
        <w:spacing w:after="0"/>
      </w:pPr>
    </w:p>
    <w:p w:rsidR="00712995" w:rsidRPr="00230B9C" w:rsidRDefault="00770496">
      <w:pPr>
        <w:pStyle w:val="1"/>
        <w:shd w:val="clear" w:color="auto" w:fill="auto"/>
        <w:spacing w:after="0"/>
        <w:ind w:firstLine="740"/>
        <w:jc w:val="both"/>
        <w:rPr>
          <w:b/>
          <w:bCs/>
        </w:rPr>
      </w:pPr>
      <w:r w:rsidRPr="00230B9C"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75C42" w:rsidRPr="00230B9C">
        <w:t xml:space="preserve">территориальная </w:t>
      </w:r>
      <w:r w:rsidRPr="00230B9C">
        <w:t xml:space="preserve">избирательная комиссия муниципального образования </w:t>
      </w:r>
      <w:r w:rsidR="00475C42" w:rsidRPr="00230B9C">
        <w:t xml:space="preserve">«Иволгинский район» </w:t>
      </w:r>
      <w:r w:rsidR="000E2ACE" w:rsidRPr="00230B9C">
        <w:t>(</w:t>
      </w:r>
      <w:r w:rsidR="00475C42" w:rsidRPr="00230B9C">
        <w:t>с полномочиями избирательной комиссии муниципального образования сельское поселение «</w:t>
      </w:r>
      <w:r w:rsidR="005D4962" w:rsidRPr="00230B9C">
        <w:t>Иволгинское</w:t>
      </w:r>
      <w:r w:rsidR="00475C42" w:rsidRPr="00230B9C">
        <w:t>»</w:t>
      </w:r>
      <w:r w:rsidR="000E2ACE" w:rsidRPr="00230B9C">
        <w:t>)</w:t>
      </w:r>
      <w:r w:rsidR="003138FD" w:rsidRPr="00230B9C">
        <w:t>,</w:t>
      </w:r>
      <w:r w:rsidRPr="00230B9C">
        <w:t xml:space="preserve"> </w:t>
      </w:r>
      <w:r w:rsidR="003138FD" w:rsidRPr="00230B9C">
        <w:rPr>
          <w:b/>
          <w:bCs/>
        </w:rPr>
        <w:t>решает</w:t>
      </w:r>
      <w:r w:rsidRPr="00230B9C">
        <w:rPr>
          <w:b/>
          <w:bCs/>
        </w:rPr>
        <w:t>:</w:t>
      </w:r>
    </w:p>
    <w:p w:rsidR="00230B9C" w:rsidRPr="00230B9C" w:rsidRDefault="00230B9C">
      <w:pPr>
        <w:pStyle w:val="1"/>
        <w:shd w:val="clear" w:color="auto" w:fill="auto"/>
        <w:spacing w:after="0"/>
        <w:ind w:firstLine="740"/>
        <w:jc w:val="both"/>
      </w:pPr>
    </w:p>
    <w:p w:rsidR="00712995" w:rsidRPr="00230B9C" w:rsidRDefault="00770496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0"/>
        <w:ind w:firstLine="740"/>
        <w:jc w:val="both"/>
      </w:pPr>
      <w:r w:rsidRPr="00230B9C">
        <w:t xml:space="preserve">Определить схему многомандатных избирательных округов для проведения </w:t>
      </w:r>
      <w:proofErr w:type="gramStart"/>
      <w:r w:rsidRPr="00230B9C">
        <w:t>выборов депутатов Совета депутатов муниципального образования</w:t>
      </w:r>
      <w:proofErr w:type="gramEnd"/>
      <w:r w:rsidRPr="00230B9C">
        <w:t xml:space="preserve"> сельское поселение «</w:t>
      </w:r>
      <w:r w:rsidR="005D4962" w:rsidRPr="00230B9C">
        <w:t>Иволгинское</w:t>
      </w:r>
      <w:r w:rsidRPr="00230B9C">
        <w:t xml:space="preserve"> » (прилагается).</w:t>
      </w:r>
    </w:p>
    <w:p w:rsidR="00230B9C" w:rsidRPr="00230B9C" w:rsidRDefault="00230B9C" w:rsidP="00230B9C">
      <w:pPr>
        <w:pStyle w:val="1"/>
        <w:shd w:val="clear" w:color="auto" w:fill="auto"/>
        <w:tabs>
          <w:tab w:val="left" w:pos="1117"/>
        </w:tabs>
        <w:spacing w:after="0"/>
        <w:ind w:left="740"/>
        <w:jc w:val="both"/>
      </w:pPr>
    </w:p>
    <w:p w:rsidR="00712995" w:rsidRPr="00230B9C" w:rsidRDefault="00770496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0"/>
        <w:ind w:firstLine="740"/>
        <w:jc w:val="both"/>
      </w:pPr>
      <w:r w:rsidRPr="00230B9C">
        <w:t xml:space="preserve">Представить схему многомандатных избирательных округов для проведения </w:t>
      </w:r>
      <w:proofErr w:type="gramStart"/>
      <w:r w:rsidRPr="00230B9C">
        <w:t>выборов депутатов Совета депутатов муниципального образования</w:t>
      </w:r>
      <w:proofErr w:type="gramEnd"/>
      <w:r w:rsidRPr="00230B9C">
        <w:t xml:space="preserve"> сельское поселение «</w:t>
      </w:r>
      <w:r w:rsidR="005D4962" w:rsidRPr="00230B9C">
        <w:t>Иволгинское</w:t>
      </w:r>
      <w:r w:rsidRPr="00230B9C">
        <w:t>» на утверждение в Совет депутатов муниципального образования сельское поселение «</w:t>
      </w:r>
      <w:r w:rsidR="005D4962" w:rsidRPr="00230B9C">
        <w:t>Иволгинское</w:t>
      </w:r>
      <w:r w:rsidR="000E2ACE" w:rsidRPr="00230B9C">
        <w:t>».</w:t>
      </w:r>
    </w:p>
    <w:p w:rsidR="00230B9C" w:rsidRPr="00230B9C" w:rsidRDefault="00230B9C" w:rsidP="00230B9C">
      <w:pPr>
        <w:pStyle w:val="a8"/>
        <w:rPr>
          <w:sz w:val="28"/>
          <w:szCs w:val="28"/>
        </w:rPr>
      </w:pPr>
    </w:p>
    <w:p w:rsidR="00230B9C" w:rsidRPr="00230B9C" w:rsidRDefault="00230B9C" w:rsidP="00230B9C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9C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712995" w:rsidRPr="00230B9C" w:rsidRDefault="00712995" w:rsidP="00230B9C">
      <w:pPr>
        <w:pStyle w:val="1"/>
        <w:shd w:val="clear" w:color="auto" w:fill="auto"/>
        <w:tabs>
          <w:tab w:val="left" w:pos="1117"/>
        </w:tabs>
        <w:spacing w:after="320"/>
      </w:pPr>
    </w:p>
    <w:p w:rsidR="00230B9C" w:rsidRPr="00F04113" w:rsidRDefault="00230B9C" w:rsidP="0023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0B9C" w:rsidRPr="00F04113" w:rsidRDefault="00230B9C" w:rsidP="0023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5BF8" w:rsidRPr="00230B9C" w:rsidRDefault="008B5BF8" w:rsidP="008B5BF8">
      <w:pPr>
        <w:pStyle w:val="1"/>
        <w:shd w:val="clear" w:color="auto" w:fill="auto"/>
        <w:tabs>
          <w:tab w:val="left" w:pos="1117"/>
        </w:tabs>
        <w:spacing w:after="320"/>
        <w:ind w:left="720"/>
        <w:rPr>
          <w:sz w:val="24"/>
          <w:szCs w:val="24"/>
        </w:rPr>
      </w:pPr>
    </w:p>
    <w:p w:rsidR="00712995" w:rsidRDefault="00770496">
      <w:pPr>
        <w:pStyle w:val="1"/>
        <w:shd w:val="clear" w:color="auto" w:fill="auto"/>
        <w:spacing w:after="320"/>
        <w:jc w:val="both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822960" distL="248920" distR="169545" simplePos="0" relativeHeight="125829378" behindDoc="0" locked="0" layoutInCell="1" allowOverlap="1" wp14:anchorId="4300FB07" wp14:editId="17AB184F">
                <wp:simplePos x="0" y="0"/>
                <wp:positionH relativeFrom="page">
                  <wp:posOffset>5572125</wp:posOffset>
                </wp:positionH>
                <wp:positionV relativeFrom="paragraph">
                  <wp:posOffset>381000</wp:posOffset>
                </wp:positionV>
                <wp:extent cx="1165860" cy="2400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268" w:rsidRDefault="0076726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8.75pt;margin-top:30pt;width:91.8pt;height:18.9pt;z-index:125829378;visibility:visible;mso-wrap-style:none;mso-wrap-distance-left:19.6pt;mso-wrap-distance-top:0;mso-wrap-distance-right:13.35pt;mso-wrap-distance-bottom:6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" filled="f" stroked="f">
                <v:textbox inset="0,0,0,0">
                  <w:txbxContent>
                    <w:p w:rsidR="00767268" w:rsidRDefault="00767268"/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9945" distB="0" distL="114300" distR="114300" simplePos="0" relativeHeight="125829380" behindDoc="0" locked="0" layoutInCell="1" allowOverlap="1" wp14:anchorId="19D03D3B" wp14:editId="64C9D28E">
                <wp:simplePos x="0" y="0"/>
                <wp:positionH relativeFrom="page">
                  <wp:posOffset>5437505</wp:posOffset>
                </wp:positionH>
                <wp:positionV relativeFrom="paragraph">
                  <wp:posOffset>1210945</wp:posOffset>
                </wp:positionV>
                <wp:extent cx="1355725" cy="2330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268" w:rsidRDefault="0076726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28.15pt;margin-top:95.35pt;width:106.75pt;height:18.35pt;z-index:125829380;visibility:visible;mso-wrap-style:none;mso-wrap-distance-left:9pt;mso-wrap-distance-top:65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" filled="f" stroked="f">
                <v:textbox inset="0,0,0,0">
                  <w:txbxContent>
                    <w:p w:rsidR="00767268" w:rsidRDefault="00767268"/>
                  </w:txbxContent>
                </v:textbox>
                <w10:wrap type="square" side="left" anchorx="page"/>
              </v:shape>
            </w:pict>
          </mc:Fallback>
        </mc:AlternateContent>
      </w:r>
      <w:r w:rsidR="00767268">
        <w:rPr>
          <w:b/>
          <w:bCs/>
        </w:rPr>
        <w:t xml:space="preserve"> </w:t>
      </w:r>
    </w:p>
    <w:p w:rsidR="00230B9C" w:rsidRDefault="00230B9C" w:rsidP="00230B9C">
      <w:pPr>
        <w:pStyle w:val="1"/>
        <w:shd w:val="clear" w:color="auto" w:fill="auto"/>
        <w:spacing w:after="0"/>
        <w:ind w:left="6237"/>
        <w:jc w:val="right"/>
      </w:pPr>
      <w:r>
        <w:lastRenderedPageBreak/>
        <w:t xml:space="preserve">Приложение № 1 к решению </w:t>
      </w:r>
      <w:r w:rsidRPr="006B7767">
        <w:t xml:space="preserve"> </w:t>
      </w:r>
      <w:r w:rsidRPr="006B7767">
        <w:rPr>
          <w:bCs/>
        </w:rPr>
        <w:t>МО</w:t>
      </w:r>
      <w:r>
        <w:rPr>
          <w:bCs/>
        </w:rPr>
        <w:t xml:space="preserve"> СП</w:t>
      </w:r>
      <w:r w:rsidRPr="006B7767">
        <w:rPr>
          <w:bCs/>
        </w:rPr>
        <w:t xml:space="preserve"> </w:t>
      </w:r>
      <w:r>
        <w:t>«Иволгинское»</w:t>
      </w:r>
    </w:p>
    <w:p w:rsidR="00230B9C" w:rsidRDefault="00230B9C" w:rsidP="00230B9C">
      <w:pPr>
        <w:pStyle w:val="1"/>
        <w:shd w:val="clear" w:color="auto" w:fill="auto"/>
        <w:spacing w:after="0"/>
        <w:ind w:left="6237"/>
        <w:jc w:val="right"/>
      </w:pPr>
      <w:r>
        <w:t xml:space="preserve"> от 28.12</w:t>
      </w:r>
      <w:r>
        <w:rPr>
          <w:iCs/>
        </w:rPr>
        <w:t>.202</w:t>
      </w:r>
      <w:r w:rsidRPr="006B7767">
        <w:rPr>
          <w:iCs/>
        </w:rPr>
        <w:t>2</w:t>
      </w:r>
      <w:r w:rsidRPr="006B7767">
        <w:t xml:space="preserve"> г. №</w:t>
      </w:r>
      <w:r w:rsidR="00BB30E2">
        <w:t xml:space="preserve"> 125</w:t>
      </w:r>
      <w:bookmarkStart w:id="0" w:name="_GoBack"/>
      <w:bookmarkEnd w:id="0"/>
    </w:p>
    <w:p w:rsidR="00230B9C" w:rsidRDefault="00230B9C" w:rsidP="00230B9C">
      <w:pPr>
        <w:pStyle w:val="1"/>
        <w:shd w:val="clear" w:color="auto" w:fill="auto"/>
        <w:jc w:val="center"/>
        <w:rPr>
          <w:b/>
          <w:bCs/>
        </w:rPr>
      </w:pP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</w:rPr>
        <w:t>Схема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</w:rPr>
        <w:t>многомандатных избирательных округов</w:t>
      </w:r>
      <w:r>
        <w:rPr>
          <w:b/>
          <w:bCs/>
        </w:rPr>
        <w:br/>
        <w:t xml:space="preserve">для проведения </w:t>
      </w:r>
      <w:proofErr w:type="gramStart"/>
      <w:r>
        <w:rPr>
          <w:b/>
          <w:bCs/>
        </w:rPr>
        <w:t>выборов депутатов Совета депутатов</w:t>
      </w:r>
      <w:r>
        <w:rPr>
          <w:b/>
          <w:bCs/>
        </w:rPr>
        <w:br/>
        <w:t>муниципального образования</w:t>
      </w:r>
      <w:proofErr w:type="gramEnd"/>
      <w:r>
        <w:rPr>
          <w:b/>
          <w:bCs/>
        </w:rPr>
        <w:br/>
        <w:t>сельское поселение «Иволгинское»</w:t>
      </w:r>
    </w:p>
    <w:p w:rsidR="00230B9C" w:rsidRDefault="00230B9C" w:rsidP="00230B9C">
      <w:pPr>
        <w:pStyle w:val="1"/>
        <w:shd w:val="clear" w:color="auto" w:fill="auto"/>
        <w:tabs>
          <w:tab w:val="left" w:pos="3800"/>
        </w:tabs>
        <w:spacing w:after="240"/>
        <w:ind w:firstLine="880"/>
      </w:pPr>
      <w:r>
        <w:rPr>
          <w:b/>
          <w:bCs/>
        </w:rPr>
        <w:tab/>
      </w:r>
    </w:p>
    <w:p w:rsidR="00230B9C" w:rsidRDefault="00230B9C" w:rsidP="00230B9C">
      <w:pPr>
        <w:pStyle w:val="1"/>
        <w:shd w:val="clear" w:color="auto" w:fill="auto"/>
      </w:pPr>
      <w:r>
        <w:t>Количество депутатских мандатов - 15.</w:t>
      </w:r>
    </w:p>
    <w:p w:rsidR="00230B9C" w:rsidRDefault="00230B9C" w:rsidP="00230B9C">
      <w:pPr>
        <w:pStyle w:val="1"/>
        <w:shd w:val="clear" w:color="auto" w:fill="auto"/>
      </w:pPr>
      <w:r>
        <w:t>Количество избирательных округов - 3.</w:t>
      </w:r>
    </w:p>
    <w:p w:rsidR="00230B9C" w:rsidRDefault="00230B9C" w:rsidP="00230B9C">
      <w:pPr>
        <w:pStyle w:val="1"/>
        <w:shd w:val="clear" w:color="auto" w:fill="auto"/>
      </w:pPr>
      <w:r>
        <w:t xml:space="preserve">Количество избирателей по состоянию на </w:t>
      </w:r>
      <w:r w:rsidRPr="001E19C6">
        <w:t xml:space="preserve">1 июля </w:t>
      </w:r>
      <w:r w:rsidRPr="001E19C6">
        <w:rPr>
          <w:iCs/>
        </w:rPr>
        <w:t>20</w:t>
      </w:r>
      <w:r>
        <w:rPr>
          <w:iCs/>
        </w:rPr>
        <w:t>2</w:t>
      </w:r>
      <w:r w:rsidRPr="001E19C6">
        <w:rPr>
          <w:iCs/>
        </w:rPr>
        <w:t>2</w:t>
      </w:r>
      <w:r w:rsidRPr="001E19C6">
        <w:t xml:space="preserve"> года</w:t>
      </w:r>
      <w:r>
        <w:t xml:space="preserve"> - 8902 избирателей. Средняя норма представительства избирателей на один мандат - 594 избирателей.</w:t>
      </w:r>
    </w:p>
    <w:p w:rsidR="00230B9C" w:rsidRDefault="00230B9C" w:rsidP="00230B9C">
      <w:pPr>
        <w:pStyle w:val="1"/>
        <w:shd w:val="clear" w:color="auto" w:fill="auto"/>
      </w:pPr>
      <w:r>
        <w:t>Отклонения от средней нормы +/- 10 %.</w:t>
      </w:r>
    </w:p>
    <w:p w:rsidR="00230B9C" w:rsidRDefault="00230B9C" w:rsidP="00230B9C">
      <w:pPr>
        <w:pStyle w:val="1"/>
        <w:shd w:val="clear" w:color="auto" w:fill="auto"/>
      </w:pPr>
      <w:r>
        <w:t>Полномочия избирательной комиссии муниципального образования сельское поселение «Иволгинское» возложены на территориальную избирательную комиссию муниципального образования «Иволгинский район».</w:t>
      </w:r>
    </w:p>
    <w:p w:rsidR="00230B9C" w:rsidRDefault="00230B9C" w:rsidP="00230B9C">
      <w:pPr>
        <w:pStyle w:val="1"/>
        <w:shd w:val="clear" w:color="auto" w:fill="auto"/>
        <w:spacing w:after="300"/>
      </w:pPr>
      <w:r>
        <w:t xml:space="preserve">Адрес: Республика Бурятия, Иволгинский район,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>, ул. Ленина, д. 30, Тел.8(301-40) 41-102.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Иволгинский многомандатный избирательный округ № 1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3010 избирателей (5 мандатов) (+1,35 %)</w:t>
      </w:r>
    </w:p>
    <w:p w:rsidR="00230B9C" w:rsidRDefault="00230B9C" w:rsidP="00230B9C">
      <w:pPr>
        <w:pStyle w:val="1"/>
        <w:shd w:val="clear" w:color="auto" w:fill="auto"/>
      </w:pPr>
      <w:r>
        <w:t xml:space="preserve">Адрес: Республика Бурятия, Иволгинский район, сельское поселение «Иволгинское»,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23.</w:t>
      </w:r>
    </w:p>
    <w:p w:rsidR="00230B9C" w:rsidRDefault="00230B9C" w:rsidP="00230B9C">
      <w:pPr>
        <w:pStyle w:val="1"/>
        <w:shd w:val="clear" w:color="auto" w:fill="auto"/>
        <w:jc w:val="both"/>
      </w:pPr>
      <w:r>
        <w:rPr>
          <w:b/>
          <w:bCs/>
        </w:rPr>
        <w:t>В границах:</w:t>
      </w:r>
    </w:p>
    <w:p w:rsidR="00230B9C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№ 249 </w:t>
      </w:r>
      <w:r>
        <w:t xml:space="preserve">(п. </w:t>
      </w:r>
      <w:proofErr w:type="spellStart"/>
      <w:r>
        <w:t>Тапхар</w:t>
      </w:r>
      <w:proofErr w:type="spellEnd"/>
      <w:r>
        <w:t xml:space="preserve">, дом 22, здание МОУ </w:t>
      </w:r>
      <w:proofErr w:type="spellStart"/>
      <w:r>
        <w:t>Тапхарская</w:t>
      </w:r>
      <w:proofErr w:type="spellEnd"/>
      <w:r>
        <w:t xml:space="preserve"> СОШ): поселок </w:t>
      </w:r>
      <w:proofErr w:type="spellStart"/>
      <w:r>
        <w:t>Тапхар</w:t>
      </w:r>
      <w:proofErr w:type="spellEnd"/>
      <w:r>
        <w:t xml:space="preserve"> (полностью) - </w:t>
      </w:r>
      <w:r>
        <w:rPr>
          <w:b/>
          <w:bCs/>
        </w:rPr>
        <w:t>514 избирателей;</w:t>
      </w:r>
    </w:p>
    <w:p w:rsidR="00230B9C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№ 250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расноярово</w:t>
      </w:r>
      <w:proofErr w:type="spellEnd"/>
      <w:r>
        <w:t xml:space="preserve">, </w:t>
      </w:r>
      <w:proofErr w:type="spellStart"/>
      <w:r>
        <w:t>ул.Партизанская</w:t>
      </w:r>
      <w:proofErr w:type="spellEnd"/>
      <w:r>
        <w:t xml:space="preserve">, 53, здание основной школы): село Красноярово (полностью) — </w:t>
      </w:r>
      <w:r>
        <w:rPr>
          <w:b/>
          <w:bCs/>
        </w:rPr>
        <w:t>246 избирателей.</w:t>
      </w:r>
    </w:p>
    <w:p w:rsidR="00230B9C" w:rsidRPr="00AF5EF4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</w:t>
      </w:r>
      <w:r w:rsidRPr="005434EB">
        <w:rPr>
          <w:b/>
          <w:bCs/>
        </w:rPr>
        <w:t xml:space="preserve">№ </w:t>
      </w:r>
      <w:r w:rsidRPr="005434EB">
        <w:rPr>
          <w:b/>
        </w:rPr>
        <w:t>251</w:t>
      </w:r>
      <w:r>
        <w:t>(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.Первомайская, 22, здание Улан-Удэнского филиала ФГУ «</w:t>
      </w:r>
      <w:proofErr w:type="spellStart"/>
      <w:r>
        <w:t>Бурятмелиоводхоз</w:t>
      </w:r>
      <w:proofErr w:type="spellEnd"/>
      <w:r>
        <w:t xml:space="preserve">») — войсковая часть № 63384, часть села Иволгинск: улицы - Автомобилистов, Ветстанция, Иркутская, квартал Восточный (полностью), </w:t>
      </w:r>
      <w:proofErr w:type="spellStart"/>
      <w:r>
        <w:t>Ольхонская</w:t>
      </w:r>
      <w:proofErr w:type="spellEnd"/>
      <w:r>
        <w:t xml:space="preserve">, Первомайская, </w:t>
      </w:r>
      <w:proofErr w:type="spellStart"/>
      <w:r>
        <w:t>Ранжурова</w:t>
      </w:r>
      <w:proofErr w:type="spellEnd"/>
      <w:r>
        <w:t>, СПК «</w:t>
      </w:r>
      <w:proofErr w:type="spellStart"/>
      <w:r>
        <w:t>Халюта</w:t>
      </w:r>
      <w:proofErr w:type="spellEnd"/>
      <w:r>
        <w:t xml:space="preserve">», Строительная, Фабричная — </w:t>
      </w:r>
      <w:r w:rsidRPr="005434EB">
        <w:rPr>
          <w:b/>
        </w:rPr>
        <w:t>867</w:t>
      </w:r>
      <w:r w:rsidRPr="005434EB">
        <w:rPr>
          <w:b/>
          <w:bCs/>
        </w:rPr>
        <w:t xml:space="preserve"> избирателей</w:t>
      </w:r>
      <w:r>
        <w:rPr>
          <w:b/>
          <w:bCs/>
        </w:rPr>
        <w:t>.</w:t>
      </w:r>
    </w:p>
    <w:p w:rsidR="00230B9C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№ 252 </w:t>
      </w:r>
      <w:r>
        <w:t>(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31, здание ФОК «Дворец спорта»): часть села Иволгинск — </w:t>
      </w:r>
      <w:r w:rsidRPr="0007501F">
        <w:rPr>
          <w:b/>
        </w:rPr>
        <w:t>1383</w:t>
      </w:r>
      <w:r>
        <w:rPr>
          <w:b/>
          <w:bCs/>
        </w:rPr>
        <w:t xml:space="preserve"> избирателя.</w:t>
      </w:r>
    </w:p>
    <w:p w:rsidR="00230B9C" w:rsidRDefault="00230B9C" w:rsidP="00230B9C">
      <w:pPr>
        <w:pStyle w:val="1"/>
        <w:shd w:val="clear" w:color="auto" w:fill="auto"/>
        <w:tabs>
          <w:tab w:val="left" w:pos="704"/>
        </w:tabs>
        <w:ind w:left="420"/>
        <w:rPr>
          <w:b/>
          <w:bCs/>
        </w:rPr>
      </w:pPr>
      <w:r w:rsidRPr="005434EB">
        <w:rPr>
          <w:b/>
          <w:bCs/>
        </w:rPr>
        <w:t xml:space="preserve">Всего: </w:t>
      </w:r>
      <w:r>
        <w:rPr>
          <w:b/>
          <w:bCs/>
        </w:rPr>
        <w:t>3010</w:t>
      </w:r>
      <w:r w:rsidRPr="005434EB">
        <w:rPr>
          <w:b/>
          <w:bCs/>
        </w:rPr>
        <w:t xml:space="preserve"> избирателей.</w:t>
      </w:r>
    </w:p>
    <w:p w:rsidR="00230B9C" w:rsidRDefault="00230B9C" w:rsidP="00230B9C">
      <w:pPr>
        <w:pStyle w:val="1"/>
        <w:shd w:val="clear" w:color="auto" w:fill="auto"/>
        <w:tabs>
          <w:tab w:val="left" w:pos="704"/>
        </w:tabs>
        <w:ind w:left="420"/>
      </w:pP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lastRenderedPageBreak/>
        <w:t>Иволгинский многомандатный избирательный округ № 2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3043 избирателей (5 мандатов) (+2,5%)</w:t>
      </w:r>
    </w:p>
    <w:p w:rsidR="00230B9C" w:rsidRDefault="00230B9C" w:rsidP="00230B9C">
      <w:pPr>
        <w:pStyle w:val="1"/>
        <w:shd w:val="clear" w:color="auto" w:fill="auto"/>
        <w:spacing w:line="262" w:lineRule="auto"/>
      </w:pPr>
      <w:r>
        <w:t xml:space="preserve">Адрес: Республика Бурятия, Иволгинский район, сельское поселение «Иволгинское»,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23.</w:t>
      </w:r>
    </w:p>
    <w:p w:rsidR="00230B9C" w:rsidRDefault="00230B9C" w:rsidP="00230B9C">
      <w:pPr>
        <w:pStyle w:val="1"/>
        <w:shd w:val="clear" w:color="auto" w:fill="auto"/>
        <w:jc w:val="both"/>
      </w:pPr>
      <w:r>
        <w:rPr>
          <w:b/>
          <w:bCs/>
        </w:rPr>
        <w:t>В границах:</w:t>
      </w:r>
    </w:p>
    <w:p w:rsidR="00230B9C" w:rsidRDefault="00230B9C" w:rsidP="00230B9C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/>
        <w:ind w:firstLine="460"/>
        <w:jc w:val="both"/>
      </w:pPr>
      <w:r>
        <w:rPr>
          <w:b/>
          <w:bCs/>
        </w:rPr>
        <w:t>Избирательный участок № 253 (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>волгинск</w:t>
      </w:r>
      <w:proofErr w:type="spellEnd"/>
      <w:r>
        <w:rPr>
          <w:b/>
          <w:bCs/>
        </w:rPr>
        <w:t xml:space="preserve">, ул. Ленина, 32, здание районного Центра досуга): </w:t>
      </w:r>
      <w:r>
        <w:t xml:space="preserve">часть села Иволгинск: улицы Кирова (с № 15 по № 25), Комсомольская (четная сторона с № 36 по № 66, нечетная - с № 25 по № 51), Лебедева - №№-1,3,За,9,11, Ленина (четная сторона с № 13 по № 27, четная - с № 20 по № 40), Советская, 40 лет Бурятии, Октябрьская (с № 16 по № 26, с № 13 по № 39), </w:t>
      </w:r>
      <w:proofErr w:type="gramStart"/>
      <w:r>
        <w:t>Партизанская</w:t>
      </w:r>
      <w:proofErr w:type="gramEnd"/>
      <w:r>
        <w:t xml:space="preserve"> (с № 14 по № 44, с № 13 по № 55), квартал Южный - </w:t>
      </w:r>
      <w:r>
        <w:rPr>
          <w:b/>
          <w:bCs/>
        </w:rPr>
        <w:t>1438 избирателей.</w:t>
      </w:r>
    </w:p>
    <w:p w:rsidR="00230B9C" w:rsidRDefault="00230B9C" w:rsidP="00230B9C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/>
        <w:ind w:left="760" w:hanging="300"/>
        <w:jc w:val="both"/>
      </w:pPr>
      <w:r>
        <w:rPr>
          <w:b/>
          <w:bCs/>
        </w:rPr>
        <w:t xml:space="preserve">Избирательный участок № 255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олобки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.Центральная, 6а, здание </w:t>
      </w:r>
      <w:proofErr w:type="spellStart"/>
      <w:r>
        <w:t>Колобковской</w:t>
      </w:r>
      <w:proofErr w:type="spellEnd"/>
      <w:r>
        <w:t xml:space="preserve"> основной общеобразовательной школы): село Колобки</w:t>
      </w:r>
    </w:p>
    <w:p w:rsidR="00230B9C" w:rsidRDefault="00230B9C" w:rsidP="00230B9C">
      <w:pPr>
        <w:pStyle w:val="1"/>
        <w:shd w:val="clear" w:color="auto" w:fill="auto"/>
        <w:jc w:val="both"/>
      </w:pPr>
      <w:r>
        <w:t xml:space="preserve">(полностью) - </w:t>
      </w:r>
      <w:r>
        <w:rPr>
          <w:b/>
          <w:bCs/>
        </w:rPr>
        <w:t>248 избирателей.</w:t>
      </w:r>
    </w:p>
    <w:p w:rsidR="00230B9C" w:rsidRPr="0079349D" w:rsidRDefault="00230B9C" w:rsidP="00230B9C">
      <w:pPr>
        <w:pStyle w:val="1"/>
        <w:shd w:val="clear" w:color="auto" w:fill="auto"/>
        <w:spacing w:after="300"/>
        <w:ind w:firstLine="708"/>
        <w:jc w:val="both"/>
      </w:pPr>
      <w:r>
        <w:rPr>
          <w:b/>
          <w:bCs/>
        </w:rPr>
        <w:t>Всего: 3043 избирателей.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Иволгинский многомандатный избирательный округ № 3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2849 избирателей (5 мандатов) (-4,1 %)</w:t>
      </w:r>
    </w:p>
    <w:p w:rsidR="00230B9C" w:rsidRDefault="00230B9C" w:rsidP="00230B9C">
      <w:pPr>
        <w:pStyle w:val="1"/>
        <w:shd w:val="clear" w:color="auto" w:fill="auto"/>
        <w:jc w:val="both"/>
      </w:pPr>
      <w:r>
        <w:rPr>
          <w:b/>
          <w:bCs/>
        </w:rPr>
        <w:t xml:space="preserve">Адрес: </w:t>
      </w:r>
      <w:r>
        <w:t xml:space="preserve">Республика Бурятия, Иволгинский район, сельское поселение «Иволгинское»,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23.</w:t>
      </w:r>
    </w:p>
    <w:p w:rsidR="00230B9C" w:rsidRPr="0007501F" w:rsidRDefault="00230B9C" w:rsidP="00230B9C">
      <w:pPr>
        <w:pStyle w:val="1"/>
        <w:shd w:val="clear" w:color="auto" w:fill="auto"/>
        <w:jc w:val="both"/>
      </w:pPr>
      <w:r w:rsidRPr="0007501F">
        <w:rPr>
          <w:b/>
          <w:bCs/>
        </w:rPr>
        <w:t xml:space="preserve">Избирательный участок № 254 </w:t>
      </w:r>
      <w:r w:rsidRPr="0007501F">
        <w:t xml:space="preserve">(с. Иволгинск, </w:t>
      </w:r>
      <w:proofErr w:type="spellStart"/>
      <w:r w:rsidRPr="0007501F">
        <w:t>кв</w:t>
      </w:r>
      <w:proofErr w:type="gramStart"/>
      <w:r w:rsidRPr="0007501F">
        <w:t>.С</w:t>
      </w:r>
      <w:proofErr w:type="gramEnd"/>
      <w:r w:rsidRPr="0007501F">
        <w:t>туденческий</w:t>
      </w:r>
      <w:proofErr w:type="spellEnd"/>
      <w:r w:rsidRPr="0007501F">
        <w:t xml:space="preserve">, здание Бурятского Республиканского агротехнического техникума): часть села Иволгинск: кварталы - Западный, Студенческий, Юбилейный, улицы - Дачная, Лебедева -2,2а, 6,8,10, Ленина с № 1 по № 18, Кирова с № 1 по № 14, Набережная, Новая, Октябрьская № № 1,4,8,9,10,11,12,14, Партизанская № № 1,2,3,4,5,6,7,8,9,11,13,15,17, Янтарная, общежитие Колледжа традиционных искусств народов Забайкалья, переулки Иволгинский, Набережный, Юбилейный, Октябрьский, Стригальный пункт, местность Дружба - </w:t>
      </w:r>
      <w:r w:rsidRPr="0007501F">
        <w:rPr>
          <w:b/>
          <w:bCs/>
        </w:rPr>
        <w:t>1808 избирателей.</w:t>
      </w:r>
    </w:p>
    <w:p w:rsidR="00230B9C" w:rsidRPr="0007501F" w:rsidRDefault="00230B9C" w:rsidP="00230B9C">
      <w:pPr>
        <w:pStyle w:val="1"/>
        <w:shd w:val="clear" w:color="auto" w:fill="auto"/>
        <w:jc w:val="both"/>
      </w:pPr>
      <w:r w:rsidRPr="0007501F">
        <w:rPr>
          <w:b/>
          <w:bCs/>
        </w:rPr>
        <w:t>Всего: 1808 избирателей.</w:t>
      </w:r>
    </w:p>
    <w:p w:rsidR="00230B9C" w:rsidRPr="0007501F" w:rsidRDefault="00230B9C" w:rsidP="00230B9C">
      <w:pPr>
        <w:pStyle w:val="1"/>
        <w:shd w:val="clear" w:color="auto" w:fill="auto"/>
        <w:jc w:val="both"/>
      </w:pPr>
      <w:r w:rsidRPr="0007501F">
        <w:rPr>
          <w:b/>
          <w:bCs/>
        </w:rPr>
        <w:t xml:space="preserve">Избирательный участок № 256 </w:t>
      </w:r>
      <w:r w:rsidRPr="0007501F">
        <w:t>(</w:t>
      </w:r>
      <w:proofErr w:type="spellStart"/>
      <w:r w:rsidRPr="0007501F">
        <w:t>с</w:t>
      </w:r>
      <w:proofErr w:type="gramStart"/>
      <w:r w:rsidRPr="0007501F">
        <w:t>.К</w:t>
      </w:r>
      <w:proofErr w:type="gramEnd"/>
      <w:r w:rsidRPr="0007501F">
        <w:t>лючи</w:t>
      </w:r>
      <w:proofErr w:type="spellEnd"/>
      <w:r w:rsidRPr="0007501F">
        <w:t xml:space="preserve">, здание сельского клуба): село Ключи (полностью) - </w:t>
      </w:r>
      <w:r w:rsidRPr="0007501F">
        <w:rPr>
          <w:b/>
          <w:bCs/>
        </w:rPr>
        <w:t>98 избирателей;</w:t>
      </w:r>
    </w:p>
    <w:p w:rsidR="00230B9C" w:rsidRPr="0007501F" w:rsidRDefault="00230B9C" w:rsidP="00230B9C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spacing w:after="0"/>
        <w:ind w:left="740" w:hanging="340"/>
        <w:jc w:val="both"/>
      </w:pPr>
      <w:r w:rsidRPr="0007501F">
        <w:rPr>
          <w:b/>
          <w:bCs/>
        </w:rPr>
        <w:t xml:space="preserve">Избирательный участок № 257 </w:t>
      </w:r>
      <w:r w:rsidRPr="0007501F">
        <w:t>(</w:t>
      </w:r>
      <w:proofErr w:type="spellStart"/>
      <w:r w:rsidRPr="0007501F">
        <w:t>с</w:t>
      </w:r>
      <w:proofErr w:type="gramStart"/>
      <w:r w:rsidRPr="0007501F">
        <w:t>.В</w:t>
      </w:r>
      <w:proofErr w:type="gramEnd"/>
      <w:r w:rsidRPr="0007501F">
        <w:t>ерхняя</w:t>
      </w:r>
      <w:proofErr w:type="spellEnd"/>
      <w:r w:rsidRPr="0007501F">
        <w:t xml:space="preserve">-Иволга, </w:t>
      </w:r>
      <w:proofErr w:type="spellStart"/>
      <w:r w:rsidRPr="0007501F">
        <w:t>ул.Центральная</w:t>
      </w:r>
      <w:proofErr w:type="spellEnd"/>
      <w:r w:rsidRPr="0007501F">
        <w:t xml:space="preserve">, 17а): село Верхняя-Иволга (полностью) - </w:t>
      </w:r>
      <w:r w:rsidRPr="0007501F">
        <w:rPr>
          <w:b/>
          <w:bCs/>
        </w:rPr>
        <w:t>753 избирателя;</w:t>
      </w:r>
    </w:p>
    <w:p w:rsidR="00230B9C" w:rsidRPr="0007501F" w:rsidRDefault="00230B9C" w:rsidP="00230B9C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52" w:lineRule="auto"/>
        <w:ind w:firstLine="400"/>
        <w:jc w:val="both"/>
      </w:pPr>
      <w:r w:rsidRPr="0007501F">
        <w:rPr>
          <w:b/>
          <w:bCs/>
        </w:rPr>
        <w:t xml:space="preserve">Избирательный участок № 258 </w:t>
      </w:r>
      <w:r w:rsidRPr="0007501F">
        <w:t>(</w:t>
      </w:r>
      <w:proofErr w:type="spellStart"/>
      <w:r w:rsidRPr="0007501F">
        <w:t>с</w:t>
      </w:r>
      <w:proofErr w:type="gramStart"/>
      <w:r w:rsidRPr="0007501F">
        <w:t>.К</w:t>
      </w:r>
      <w:proofErr w:type="gramEnd"/>
      <w:r w:rsidRPr="0007501F">
        <w:t>аленово</w:t>
      </w:r>
      <w:proofErr w:type="spellEnd"/>
      <w:r w:rsidRPr="0007501F">
        <w:t xml:space="preserve">, ул.Школьная,9, здание </w:t>
      </w:r>
      <w:proofErr w:type="spellStart"/>
      <w:r w:rsidRPr="0007501F">
        <w:t>Каленовской</w:t>
      </w:r>
      <w:proofErr w:type="spellEnd"/>
      <w:r w:rsidRPr="0007501F">
        <w:t xml:space="preserve"> средней общеобразовательной школы): село </w:t>
      </w:r>
      <w:proofErr w:type="spellStart"/>
      <w:r w:rsidRPr="0007501F">
        <w:t>Каленово</w:t>
      </w:r>
      <w:proofErr w:type="spellEnd"/>
      <w:r w:rsidRPr="0007501F">
        <w:t xml:space="preserve"> (полностью) </w:t>
      </w:r>
      <w:r w:rsidRPr="0007501F">
        <w:rPr>
          <w:b/>
          <w:bCs/>
        </w:rPr>
        <w:t>- 650 избирателей.</w:t>
      </w:r>
    </w:p>
    <w:p w:rsidR="00230B9C" w:rsidRPr="0007501F" w:rsidRDefault="00230B9C" w:rsidP="00230B9C">
      <w:pPr>
        <w:pStyle w:val="1"/>
        <w:shd w:val="clear" w:color="auto" w:fill="auto"/>
        <w:spacing w:line="259" w:lineRule="auto"/>
        <w:jc w:val="both"/>
      </w:pPr>
      <w:r w:rsidRPr="0007501F">
        <w:rPr>
          <w:b/>
          <w:bCs/>
        </w:rPr>
        <w:t>Всего: 1501 избиратель.</w:t>
      </w:r>
    </w:p>
    <w:p w:rsidR="00230B9C" w:rsidRDefault="00230B9C" w:rsidP="00230B9C">
      <w:pPr>
        <w:pStyle w:val="1"/>
        <w:shd w:val="clear" w:color="auto" w:fill="auto"/>
        <w:jc w:val="both"/>
      </w:pPr>
    </w:p>
    <w:p w:rsidR="00230B9C" w:rsidRDefault="00230B9C">
      <w:pPr>
        <w:pStyle w:val="1"/>
        <w:shd w:val="clear" w:color="auto" w:fill="auto"/>
        <w:spacing w:after="320"/>
        <w:jc w:val="both"/>
      </w:pPr>
    </w:p>
    <w:sectPr w:rsidR="00230B9C">
      <w:type w:val="continuous"/>
      <w:pgSz w:w="11900" w:h="16840"/>
      <w:pgMar w:top="806" w:right="738" w:bottom="806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9A" w:rsidRDefault="00DA649A">
      <w:r>
        <w:separator/>
      </w:r>
    </w:p>
  </w:endnote>
  <w:endnote w:type="continuationSeparator" w:id="0">
    <w:p w:rsidR="00DA649A" w:rsidRDefault="00D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9A" w:rsidRDefault="00DA649A"/>
  </w:footnote>
  <w:footnote w:type="continuationSeparator" w:id="0">
    <w:p w:rsidR="00DA649A" w:rsidRDefault="00DA64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A47"/>
    <w:multiLevelType w:val="multilevel"/>
    <w:tmpl w:val="2AB81E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56178"/>
    <w:multiLevelType w:val="multilevel"/>
    <w:tmpl w:val="E654C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0327C"/>
    <w:multiLevelType w:val="multilevel"/>
    <w:tmpl w:val="051E9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E3653"/>
    <w:multiLevelType w:val="multilevel"/>
    <w:tmpl w:val="77FA4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2995"/>
    <w:rsid w:val="00094480"/>
    <w:rsid w:val="000E2ACE"/>
    <w:rsid w:val="00230B9C"/>
    <w:rsid w:val="00276257"/>
    <w:rsid w:val="002803E5"/>
    <w:rsid w:val="003138FD"/>
    <w:rsid w:val="00442861"/>
    <w:rsid w:val="00475C42"/>
    <w:rsid w:val="004C273B"/>
    <w:rsid w:val="00571FE3"/>
    <w:rsid w:val="005B2CC7"/>
    <w:rsid w:val="005D4962"/>
    <w:rsid w:val="00712995"/>
    <w:rsid w:val="00767268"/>
    <w:rsid w:val="00770496"/>
    <w:rsid w:val="008B5BF8"/>
    <w:rsid w:val="00BB30E2"/>
    <w:rsid w:val="00C508B6"/>
    <w:rsid w:val="00D222C8"/>
    <w:rsid w:val="00DA649A"/>
    <w:rsid w:val="00E420F9"/>
    <w:rsid w:val="00E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B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3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9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3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B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3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9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3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BUH4-AMO</dc:creator>
  <cp:lastModifiedBy>User</cp:lastModifiedBy>
  <cp:revision>4</cp:revision>
  <dcterms:created xsi:type="dcterms:W3CDTF">2022-12-27T03:51:00Z</dcterms:created>
  <dcterms:modified xsi:type="dcterms:W3CDTF">2022-12-28T08:20:00Z</dcterms:modified>
</cp:coreProperties>
</file>